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F5E" w:rsidRDefault="00794F5E" w:rsidP="00794F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«Байки Трофимовны и Ефимовны»</w:t>
      </w:r>
    </w:p>
    <w:p w:rsidR="00790260" w:rsidRDefault="00794F5E" w:rsidP="00794F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790260">
        <w:rPr>
          <w:rFonts w:ascii="Times New Roman" w:hAnsi="Times New Roman" w:cs="Times New Roman"/>
          <w:b/>
          <w:bCs/>
          <w:sz w:val="28"/>
          <w:szCs w:val="28"/>
        </w:rPr>
        <w:t>Непридуманные рассказы жителей деревень</w:t>
      </w:r>
      <w:proofErr w:type="gramEnd"/>
    </w:p>
    <w:p w:rsidR="00790260" w:rsidRDefault="00790260" w:rsidP="00794F5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Кузнецовской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управы).</w:t>
      </w:r>
      <w:proofErr w:type="gramEnd"/>
    </w:p>
    <w:p w:rsidR="00C20F58" w:rsidRDefault="00790260" w:rsidP="0079026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676C8">
        <w:rPr>
          <w:rFonts w:ascii="Times New Roman" w:hAnsi="Times New Roman" w:cs="Times New Roman"/>
          <w:bCs/>
          <w:sz w:val="28"/>
          <w:szCs w:val="28"/>
        </w:rPr>
        <w:t xml:space="preserve">    Сколько удивительных сказок</w:t>
      </w:r>
      <w:r>
        <w:rPr>
          <w:rFonts w:ascii="Times New Roman" w:hAnsi="Times New Roman" w:cs="Times New Roman"/>
          <w:bCs/>
          <w:sz w:val="28"/>
          <w:szCs w:val="28"/>
        </w:rPr>
        <w:t>, пословиц, поговорок, побасенок</w:t>
      </w:r>
      <w:r w:rsidR="00D676C8">
        <w:rPr>
          <w:rFonts w:ascii="Times New Roman" w:hAnsi="Times New Roman" w:cs="Times New Roman"/>
          <w:bCs/>
          <w:sz w:val="28"/>
          <w:szCs w:val="28"/>
        </w:rPr>
        <w:t xml:space="preserve"> бытует в среде русского народа. Не исчезли они и до сих пор. К моему удивлению, общаясь с пожилыми жителями разных деревень, я обнаружила</w:t>
      </w:r>
      <w:r w:rsidR="00A65A5E">
        <w:rPr>
          <w:rFonts w:ascii="Times New Roman" w:hAnsi="Times New Roman" w:cs="Times New Roman"/>
          <w:bCs/>
          <w:sz w:val="28"/>
          <w:szCs w:val="28"/>
        </w:rPr>
        <w:t xml:space="preserve"> немало удивительных историй с местным колоритным говором</w:t>
      </w:r>
      <w:r w:rsidR="00A65A5E" w:rsidRPr="00A65A5E">
        <w:rPr>
          <w:rFonts w:ascii="Times New Roman" w:hAnsi="Times New Roman" w:cs="Times New Roman"/>
          <w:bCs/>
          <w:sz w:val="28"/>
          <w:szCs w:val="28"/>
        </w:rPr>
        <w:t>, сколь правдивых, столь и</w:t>
      </w:r>
      <w:r w:rsidR="00A65A5E">
        <w:rPr>
          <w:rFonts w:ascii="Times New Roman" w:hAnsi="Times New Roman" w:cs="Times New Roman"/>
          <w:bCs/>
          <w:sz w:val="28"/>
          <w:szCs w:val="28"/>
        </w:rPr>
        <w:t xml:space="preserve"> неправдоподобных. </w:t>
      </w:r>
      <w:r w:rsidR="00C20F58">
        <w:rPr>
          <w:rFonts w:ascii="Times New Roman" w:hAnsi="Times New Roman" w:cs="Times New Roman"/>
          <w:bCs/>
          <w:sz w:val="28"/>
          <w:szCs w:val="28"/>
        </w:rPr>
        <w:t xml:space="preserve">Хочется отметить, что все рассказчики мои – труженики тыла, пережившие тяжелейшие годы военного детства, но не утратившие ни чувства юмора, ни присутствия духа. </w:t>
      </w:r>
    </w:p>
    <w:p w:rsidR="00794F5E" w:rsidRPr="00A65A5E" w:rsidRDefault="00C20F58" w:rsidP="0079026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Хочу поделиться с вами их историями или просто байками.</w:t>
      </w:r>
      <w:r w:rsidR="00A65A5E" w:rsidRPr="00A65A5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94F5E" w:rsidRDefault="00794F5E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1762" w:rsidRPr="00C20F58" w:rsidRDefault="00841762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F58">
        <w:rPr>
          <w:rFonts w:ascii="Times New Roman" w:hAnsi="Times New Roman" w:cs="Times New Roman"/>
          <w:b/>
          <w:bCs/>
          <w:sz w:val="28"/>
          <w:szCs w:val="28"/>
        </w:rPr>
        <w:t xml:space="preserve">Про Марию и Егора 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sz w:val="28"/>
          <w:szCs w:val="28"/>
        </w:rPr>
        <w:t> 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На горушке   Егорка   жили с Маруськой, дом –</w:t>
      </w:r>
      <w:r w:rsidR="00A65A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504F0">
        <w:rPr>
          <w:rFonts w:ascii="Times New Roman" w:hAnsi="Times New Roman" w:cs="Times New Roman"/>
          <w:bCs/>
          <w:sz w:val="28"/>
          <w:szCs w:val="28"/>
        </w:rPr>
        <w:t>то у их стоял по праву сторону первой от краю, помнишь, может, после- то там еще сельпо сколь работало.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Так вот,  Егорка-то  шибко Маруську – то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забижал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Сам-то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чедушный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мужичишко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 был, махонький, да сухонький,  а издевался над Маруськой крепко. То не так подала на стол – в глаз ей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зафитилит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 то будто  не так глянула – опять врежет, ладно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у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их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ещ</w:t>
      </w:r>
      <w:bookmarkStart w:id="0" w:name="_GoBack"/>
      <w:bookmarkEnd w:id="0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детишков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не было, Бог-то может и не дал их ей, чтоб этот ирод-то не издевался.  А может Егорка ей так мстил опять же, что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детков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–т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о не было?  Ну, так я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об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чем сказать-то хочу. Долгонько уж они на ту пору прожили, да и сродственники ей все говорили,  чтоб она,  хоть сдачу-то ему сдавала, ведь Маруська-то баба была 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здоровенная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на голову Егорки-то выше, да в три раза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толстее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 Ну а она, Маруська-то  им отвечала,  что нельзя мол мужа-то не слушаться, голоса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против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его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подавать не сметь, Бог, мол не велит…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Вот поехали они за сенцом,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наклали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полный возок, а тут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дожж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спустился, т</w:t>
      </w:r>
      <w:r w:rsidR="000504F0">
        <w:rPr>
          <w:rFonts w:ascii="Times New Roman" w:hAnsi="Times New Roman" w:cs="Times New Roman"/>
          <w:bCs/>
          <w:sz w:val="28"/>
          <w:szCs w:val="28"/>
        </w:rPr>
        <w:t xml:space="preserve">ак </w:t>
      </w:r>
      <w:proofErr w:type="spellStart"/>
      <w:r w:rsidR="000504F0">
        <w:rPr>
          <w:rFonts w:ascii="Times New Roman" w:hAnsi="Times New Roman" w:cs="Times New Roman"/>
          <w:bCs/>
          <w:sz w:val="28"/>
          <w:szCs w:val="28"/>
        </w:rPr>
        <w:t>наполысало</w:t>
      </w:r>
      <w:proofErr w:type="spellEnd"/>
      <w:r w:rsidR="000504F0">
        <w:rPr>
          <w:rFonts w:ascii="Times New Roman" w:hAnsi="Times New Roman" w:cs="Times New Roman"/>
          <w:bCs/>
          <w:sz w:val="28"/>
          <w:szCs w:val="28"/>
        </w:rPr>
        <w:t xml:space="preserve">, что дорогу-то всю </w:t>
      </w: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разъюзолило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Сенца на телеге много, лошадёнка-то не шибко добра, застряла телега-то и ни туда - ни  сюда. Егорка-то толкал-толкал,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матерился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конечно,  и лошадёнке досталось – исхлестал всю, а всё без толку. Маруське жалко лошаденку-то, отодвинула его тихонько от возка-то,  взялась за телегу, приподняла, колесо переставила  из колеи-то, ещё поднажала, да  и потащила лошадёнка  воз  с сенцом. Егорка-то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ополоумел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! Стоит, рот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заззявил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, а потом и говорит: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- Ты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пожто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-ж  это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Мария , завсегда  мои кулаки , да измывательства терпела?  Это ж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ежли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б ты меня хоть толкнула когда пьяного…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И больше после того случая пальцем её не тронул. </w:t>
      </w:r>
    </w:p>
    <w:p w:rsidR="00841762" w:rsidRPr="00C20F58" w:rsidRDefault="00841762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F5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Ведьма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 У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Лушки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подружки моей  бабка-то ведьмой была! Ей  Богу, ведьма. А как узнали-то?  Да много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в деревне делалось, да все не знали на кого думать. А после того случая  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определилися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что она, ведьма-то,  это – бабка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Лушкина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 На Троицу дело-то было, прибежала я за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Лушкой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тятенька отпустил на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качуле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покачаться, всего-то на 2 часа. Ну и,  стало быть,  я к подружке, а бабка ее не пускать, давай ей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разну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работу наказывать: то воды принеси, то скоту налей…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Лушка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реветь, да все   равно убежали мы. Только на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качулю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–т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о влезли, откуда ни возьмись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поросюха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большуща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прибежала, да в деревне-то и не было таких- то , не наша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поросюха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масть у ей не та.  И кидаться давай-ко на нас с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Лушкой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подпрыгиват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да куснуть норовит за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ножошки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-то.  Ох,  и взвыли мы, встали на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качулю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 ногами, да орём на всю деревню!  Подбежал народ,  гнать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поросюху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-то, а она и на их кидаться начала, отец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Алимбеев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вилы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приташшил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да  и давай ее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череном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 гнать, не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убегат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зараза,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кидатся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ну и кольнул её маленько в шею-то, завизжала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она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как есть 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по-человечачьи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убёгла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куда-то. А мы пришли к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Лушке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после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качули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-то, а бабка её лежит на печи, горло всё  замотано: « Захворала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-говорит , -шибко»,- а мы -то когда уходили, так здорова была, ещё и полотенцем нас хлестала.  А через 3 дни и померла. И как есть  на шее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у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её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 след  от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вилов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, загнила шея-то!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   Вот так и узнали в деревне, что ведьма - она. 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Ведьмак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В   нашей деревне  ещё до революции  мужик жил один,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знаткой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мужик-от был!  Не только пакостил конечно, он и добра людям много делал – кому детишкам грыжу заговорит, от уроков да испугу лечил, девки к ему бегали за всяким местом: кому  на парня присуху накладывал, кого наоборот – отваживал, ну и так чего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…</w:t>
      </w:r>
      <w:r w:rsidRPr="000504F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Pr="000504F0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тут  у нас в деревне свадьба была, наша девка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взамуж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выходила в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соседню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– Васенину.  Девка богата – 4 возка  добра за ей повезли: на первом  - 4 сундука железом обитых  один на одном горкой стоят ( с добром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конешно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тоже), на друго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м–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перина  да  4 подушки друг на дружке, на третьем– горка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посудна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резна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, на четвёртом – кровать с железными кругляшами – богатство по тем временам, я те скажу – отменно!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А обычно как, чем богатее, тем скупее,  едет свадебный поезд по улице – положено всех встречных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угошшать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самогоночкой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потчевать, огурчиком ли,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капусткой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дать закусить, а эти  едут, народ дорогу перекрыл – так дубинами, да  кнутом их попотчевали…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Ну и ведьмак- то наш, стоял в сторонке, да пошептал там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чевой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-то. Вот смеху – то было: мужики с  возов-то попрыгали, кто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пинжаки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кто тужурки с себя поснимали, потом уж давай и штаны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сымать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бабы тоже  юбки на голову  </w:t>
      </w:r>
      <w:r w:rsidRPr="000504F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завязывать стали, да пляшут все, веселятся, кто будто на балалайках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играт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кто на гармониках, кто еще на чём, кто частушки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срамны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поёт.  Народец-то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деревенской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нахохоталися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так, что животы болели! А ведьмак-то только стоял, да в усы посмеивался, а потом сказал: «Будет!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Ехайте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!»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Свадебники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все снова на  возки взгромоздились и как будто и не было ни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 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задни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места свои не показывали – покатили, говорят потом они и не помнили, что делали…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1762" w:rsidRPr="007D2D34" w:rsidRDefault="007D2D34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841762" w:rsidRPr="007D2D34">
        <w:rPr>
          <w:rFonts w:ascii="Times New Roman" w:hAnsi="Times New Roman" w:cs="Times New Roman"/>
          <w:b/>
          <w:bCs/>
          <w:sz w:val="28"/>
          <w:szCs w:val="28"/>
        </w:rPr>
        <w:t>леб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Тётенька моя Василиса замуж за  дядьку Андрея вышла когда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у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его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перва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жена померла. Не умела видно та хлебушек-то стряпать, ставила видно в печь-то еще не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вытронувшийся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вот он и был как камень. А тётенька таки хлебы пекла: и на свадьбы ей заказывали караваи, а уж булочки-то стряпала:  и вкуснота и красота! Так вот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перва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 жена дядьки  его подучила хлеб-от в воду замачивать, он его в ручье всегда  и мочил, как на покос- то придет. Первый-то раз, как на покос пришёл с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тётенькиным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хлебом, её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каравайчик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тоже в ручей-то и приспособил. Обедать-то  сел, достал краюху из воды,  а хлебушек-то весь расквасился, не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исть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-то! Рассердился, что голодом остался, пришёл домой-то, да и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отлупасил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тётеньку-то.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- Не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умешь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хлеб стряпать, положил как всегда в воду, а он весь размок, моя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перва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жена, хороший  хлеб- то стряпала, с утра его в воду клал и до самого вечера он не размокал!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Не едал хорошего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-т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>о… , потом уж узнал вкус доброго –то хлебца.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762" w:rsidRPr="007D2D34" w:rsidRDefault="00841762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2D34">
        <w:rPr>
          <w:rFonts w:ascii="Times New Roman" w:hAnsi="Times New Roman" w:cs="Times New Roman"/>
          <w:b/>
          <w:bCs/>
          <w:sz w:val="28"/>
          <w:szCs w:val="28"/>
        </w:rPr>
        <w:t>Блиноед</w:t>
      </w:r>
      <w:proofErr w:type="spellEnd"/>
      <w:r w:rsidRPr="007D2D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Терёха</w:t>
      </w:r>
      <w:proofErr w:type="spellEnd"/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мужик  был  бедноватый, но скрытный, пришли мужики артелью  лес валить, он   и   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хвастатся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:           «Дуська 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сёдня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блинцов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с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утреца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напекла, так </w:t>
      </w:r>
      <w:proofErr w:type="spellStart"/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ве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рно</w:t>
      </w:r>
      <w:proofErr w:type="spellEnd"/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сотню  съел,  точно   до вечера сыт буду!».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Вот валят мужики лес, обед подходит,  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Терёха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уж носом поводит, видно, что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ись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хочет. Посмеиваются, а обедать не садятся. Терёшка-то и взвыл:  «Мы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сёдни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ись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-то будем, иль нет?»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«Так ведь ты ж сотню блинов с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утреца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съел, до вечера не захочешь!»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« Да,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 уж опять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ись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захотелось!»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Так и прозвали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блиноедом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его.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762" w:rsidRPr="007D2D34" w:rsidRDefault="00841762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34">
        <w:rPr>
          <w:rFonts w:ascii="Times New Roman" w:hAnsi="Times New Roman" w:cs="Times New Roman"/>
          <w:b/>
          <w:bCs/>
          <w:sz w:val="28"/>
          <w:szCs w:val="28"/>
        </w:rPr>
        <w:t>Пельмень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Ероха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 тятенькой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суседями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на покосе были, и уж такой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Ероха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был помело, врун, каких в деревне не было! Жил сам-то бедненько, отродясь недоедали, хлеба вечный недород, белого сроду не едали, все чёрный с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lastRenderedPageBreak/>
        <w:t>отмельем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 скотинка дохла, приплоду мало, а все хвастал, что всего-то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у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его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в достатке.</w:t>
      </w:r>
    </w:p>
    <w:p w:rsidR="00841762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Сели мужики обедать после прогона, а тятенька и зовет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Ероху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 ним пообедать,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знат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ведь, что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голоднёхонек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 У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Ерохи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-то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слюнья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текут на белый хлебушек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глядючи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а он все хвалится, что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Нюська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ему утром две сотни пельменей наварила, наелся до отвала, что и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опосля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обеда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ись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не хочет. 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Вот  сидят мужики, едят, 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Ероха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смотрел на их, смотрел,  да брык в голодный обморок.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Отбили по щекам-то,  молочка налили, хлебца дали, не т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не то  в себя пришёл. А так и прозвали потом в деревне – </w:t>
      </w:r>
      <w:r w:rsidR="007D2D34">
        <w:rPr>
          <w:rFonts w:ascii="Times New Roman" w:hAnsi="Times New Roman" w:cs="Times New Roman"/>
          <w:bCs/>
          <w:sz w:val="28"/>
          <w:szCs w:val="28"/>
        </w:rPr>
        <w:t>«П</w:t>
      </w:r>
      <w:r w:rsidRPr="000504F0">
        <w:rPr>
          <w:rFonts w:ascii="Times New Roman" w:hAnsi="Times New Roman" w:cs="Times New Roman"/>
          <w:bCs/>
          <w:sz w:val="28"/>
          <w:szCs w:val="28"/>
        </w:rPr>
        <w:t>ельмень</w:t>
      </w:r>
      <w:r w:rsidR="007D2D34">
        <w:rPr>
          <w:rFonts w:ascii="Times New Roman" w:hAnsi="Times New Roman" w:cs="Times New Roman"/>
          <w:bCs/>
          <w:sz w:val="28"/>
          <w:szCs w:val="28"/>
        </w:rPr>
        <w:t>»</w:t>
      </w:r>
      <w:r w:rsidRPr="000504F0">
        <w:rPr>
          <w:rFonts w:ascii="Times New Roman" w:hAnsi="Times New Roman" w:cs="Times New Roman"/>
          <w:bCs/>
          <w:sz w:val="28"/>
          <w:szCs w:val="28"/>
        </w:rPr>
        <w:t>.</w:t>
      </w:r>
    </w:p>
    <w:p w:rsidR="007D2D34" w:rsidRPr="000504F0" w:rsidRDefault="007D2D34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762" w:rsidRPr="007D2D34" w:rsidRDefault="00841762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2D34">
        <w:rPr>
          <w:rFonts w:ascii="Times New Roman" w:hAnsi="Times New Roman" w:cs="Times New Roman"/>
          <w:b/>
          <w:bCs/>
          <w:sz w:val="28"/>
          <w:szCs w:val="28"/>
        </w:rPr>
        <w:t>Пугун</w:t>
      </w:r>
      <w:proofErr w:type="spellEnd"/>
      <w:r w:rsidRPr="007D2D34">
        <w:rPr>
          <w:rFonts w:ascii="Times New Roman" w:hAnsi="Times New Roman" w:cs="Times New Roman"/>
          <w:b/>
          <w:bCs/>
          <w:sz w:val="28"/>
          <w:szCs w:val="28"/>
        </w:rPr>
        <w:t xml:space="preserve">  медвежий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sz w:val="28"/>
          <w:szCs w:val="28"/>
        </w:rPr>
        <w:t> 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Васятка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– то, брат мой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шибко любил  грибы, да ягоды  собирать в одиночку, всё не хотел места свои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заветны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показывать никому. Тятенька его ругал, конечно, да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Васятка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всё одно  в лес-то один  бегал.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Вот и тот день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ранёшенько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убёг.   Прибежал обратно и без лукошка и штаны и рубашонка  все ободраны в лоскуты.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Мамонька хотела было его надрать, да видит, что не в себе он 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маленько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Колотит его прямо.   Не то – не то отошёл, да 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рассказыват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: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« Собираю  землянку на пригорке, а ее там, что хоть лёжа собирай – полно, ну и сползаю потихоньку задом с горушки-то, бац, уперся в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-то мягко, поворачиваюсь -  медведя зад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Н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у и  пнул ему со страху под зад-от. Медведь взревел   и на берёзу полез, а уж я-то как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испужался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рядом берёза  - я к 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ей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не знаю, как и влез на её – махом…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sz w:val="28"/>
          <w:szCs w:val="28"/>
        </w:rPr>
        <w:t xml:space="preserve">       </w:t>
      </w:r>
      <w:r w:rsidRPr="000504F0">
        <w:rPr>
          <w:rFonts w:ascii="Times New Roman" w:hAnsi="Times New Roman" w:cs="Times New Roman"/>
          <w:bCs/>
          <w:sz w:val="28"/>
          <w:szCs w:val="28"/>
        </w:rPr>
        <w:t xml:space="preserve">Сидим на берёзах  друг на друга смотрим. Боюсь! Не знаю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и делать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Бежать – догонит,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сожрёт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Я и заорал:  «А-а-а-а!». Чую, завоняло чем-то, да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ить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это медведь обделался!!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Ну, я еще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пущее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заорал  по – собачьи  «гав-гав», медведь кубарем с берёзы скатился и убёг.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Не помню, как и я с дерева слез, не до ягод, как домой добежал, не знаю!»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Пошли  в другой день в лес   тятенька с мужиками при ружьях, лукошко – то надо прибрать.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И вправду,  под одной берёзой  медвежий помёт, и как бежал, так ещё  дорога помета.</w:t>
      </w:r>
    </w:p>
    <w:p w:rsidR="00841762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С той поры Василия в деревне  «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пугун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медвежий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>» прозвали.</w:t>
      </w:r>
    </w:p>
    <w:p w:rsidR="007D2D34" w:rsidRPr="000504F0" w:rsidRDefault="007D2D34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2D34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</w:p>
    <w:p w:rsidR="007D2D34" w:rsidRDefault="007D2D34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D2D34" w:rsidRDefault="007D2D34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D2D34" w:rsidRDefault="007D2D34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1762" w:rsidRPr="007D2D34" w:rsidRDefault="007D2D34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Двои</w:t>
      </w:r>
      <w:r w:rsidR="00841762" w:rsidRPr="007D2D34">
        <w:rPr>
          <w:rFonts w:ascii="Times New Roman" w:hAnsi="Times New Roman" w:cs="Times New Roman"/>
          <w:b/>
          <w:bCs/>
          <w:sz w:val="28"/>
          <w:szCs w:val="28"/>
        </w:rPr>
        <w:t>мёнец</w:t>
      </w:r>
      <w:proofErr w:type="spellEnd"/>
      <w:r w:rsidR="00841762" w:rsidRPr="007D2D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   После революции модно стало имена менять. Вот и у нас в деревне Ивану имя своё не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ндравилось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да и  поменял на Сергея. Кто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–к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ому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чё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про его ни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расказыват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так ведь непонятно- про кого говорят, кто его  по-старому Иваном кличет, кто уж по новому  его зовут – Сергеем.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Маялися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люди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токо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с его именами-то.  Вот и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порешили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звать его  сразу и так и эдак: Иван-Сергей. И сразу понятно всем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стало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и переспрашивать не надо…</w:t>
      </w:r>
    </w:p>
    <w:p w:rsidR="00841762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 Так до старости и был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двоимёнец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7D2D34" w:rsidRPr="000504F0" w:rsidRDefault="007D2D34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762" w:rsidRPr="007D2D34" w:rsidRDefault="007D2D34" w:rsidP="00794F5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  </w:t>
      </w:r>
      <w:proofErr w:type="spellStart"/>
      <w:r w:rsidR="00841762" w:rsidRPr="007D2D34">
        <w:rPr>
          <w:rFonts w:ascii="Times New Roman" w:hAnsi="Times New Roman" w:cs="Times New Roman"/>
          <w:b/>
          <w:bCs/>
          <w:sz w:val="28"/>
          <w:szCs w:val="28"/>
        </w:rPr>
        <w:t>Лисарыба</w:t>
      </w:r>
      <w:proofErr w:type="spellEnd"/>
      <w:r w:rsidR="00841762" w:rsidRPr="007D2D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Идет переводной экзамен  из 4 в 5 класс.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Учительница  дает  дополнительный вопрос  «плавающей» ученице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-  Тамара, придумай предложение с союзом  «или»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- Под кустом кто-то шевелится, или лиса, или рыба.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-Наверно лучше сказать или лиса, или зайчик?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- Под кустом кто-то шевелится или заяц, или рыба.</w:t>
      </w:r>
    </w:p>
    <w:p w:rsidR="00841762" w:rsidRDefault="00841762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Хохот в классе,  и до середины  60-х </w:t>
      </w:r>
      <w:proofErr w:type="spellStart"/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гг</w:t>
      </w:r>
      <w:proofErr w:type="spellEnd"/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Тамарку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одноклассники звали «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Лисарыба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».</w:t>
      </w:r>
    </w:p>
    <w:p w:rsidR="007D2D34" w:rsidRPr="000504F0" w:rsidRDefault="007D2D34" w:rsidP="00794F5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1762" w:rsidRPr="007D2D34" w:rsidRDefault="00841762" w:rsidP="00794F5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34">
        <w:rPr>
          <w:rFonts w:ascii="Times New Roman" w:hAnsi="Times New Roman" w:cs="Times New Roman"/>
          <w:b/>
          <w:bCs/>
          <w:sz w:val="28"/>
          <w:szCs w:val="28"/>
        </w:rPr>
        <w:t>Середина  20 век</w:t>
      </w:r>
      <w:r w:rsidR="007D2D34">
        <w:rPr>
          <w:rFonts w:ascii="Times New Roman" w:hAnsi="Times New Roman" w:cs="Times New Roman"/>
          <w:b/>
          <w:bCs/>
          <w:sz w:val="28"/>
          <w:szCs w:val="28"/>
        </w:rPr>
        <w:t>а. «</w:t>
      </w:r>
      <w:r w:rsidRPr="007D2D34">
        <w:rPr>
          <w:rFonts w:ascii="Times New Roman" w:hAnsi="Times New Roman" w:cs="Times New Roman"/>
          <w:b/>
          <w:bCs/>
          <w:sz w:val="28"/>
          <w:szCs w:val="28"/>
        </w:rPr>
        <w:t>Интервью</w:t>
      </w:r>
      <w:r w:rsidR="007D2D3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       Рабочие 3 отделения совхоза «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Балаирский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» вышли на первое место по области  по заготовке кормов для скота на зимний период.  Отделению  вручили переходящее Красное знамя, Почетные грамоты  отличившимся рабочим, премии.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     Приехал в деревню корреспондент из Свердловска.  Как раз обеденный перерыв был, мужики собрались  кучкой рассуждают, курят.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Корреспондент подошел, говорит: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- Здорово, мужики, кто лучше всех работает, у кого интервью брать?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А мужики наши не больно охотники до разговоров, работать – можем, а интервью давать – увольте.  Поглядели, а местного дурочка (раньше-то все работали) управляющий  пристроил у дороги обочины окашивать, вот и направили корреспондента к нему.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-  А вот к  Толе  «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Ваке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»  пойдите, он вам все и расскажет.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Корреспондент   к нему и подошёл: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-Здравствуйте, гражданин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Вака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, расскажите слушателям  областного радио о своей работе!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А Толю-то «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Вакой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»  прозвали, </w:t>
      </w:r>
      <w:proofErr w:type="gramStart"/>
      <w:r w:rsidRPr="000504F0">
        <w:rPr>
          <w:rFonts w:ascii="Times New Roman" w:hAnsi="Times New Roman" w:cs="Times New Roman"/>
          <w:bCs/>
          <w:sz w:val="28"/>
          <w:szCs w:val="28"/>
        </w:rPr>
        <w:t>это-же</w:t>
      </w:r>
      <w:proofErr w:type="gram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не его фамилия,  на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обзывку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 - то страшно обиделся: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Вот как дам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косилоськой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 xml:space="preserve">, так головка-то и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покатиса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!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Да еще  косой-то и  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призамахнулся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 xml:space="preserve">   Корреспондент красный стал  - краснее свеклы, а мужики хохочут во все горло! 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Не один десяток лет еще Толе  «</w:t>
      </w:r>
      <w:proofErr w:type="spellStart"/>
      <w:r w:rsidRPr="000504F0">
        <w:rPr>
          <w:rFonts w:ascii="Times New Roman" w:hAnsi="Times New Roman" w:cs="Times New Roman"/>
          <w:bCs/>
          <w:sz w:val="28"/>
          <w:szCs w:val="28"/>
        </w:rPr>
        <w:t>Ваке</w:t>
      </w:r>
      <w:proofErr w:type="spellEnd"/>
      <w:r w:rsidRPr="000504F0">
        <w:rPr>
          <w:rFonts w:ascii="Times New Roman" w:hAnsi="Times New Roman" w:cs="Times New Roman"/>
          <w:bCs/>
          <w:sz w:val="28"/>
          <w:szCs w:val="28"/>
        </w:rPr>
        <w:t>» припоминали это интервью корреспонденту.</w:t>
      </w:r>
    </w:p>
    <w:p w:rsidR="00841762" w:rsidRPr="000504F0" w:rsidRDefault="00841762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04F0">
        <w:rPr>
          <w:rFonts w:ascii="Times New Roman" w:hAnsi="Times New Roman" w:cs="Times New Roman"/>
          <w:bCs/>
          <w:sz w:val="28"/>
          <w:szCs w:val="28"/>
        </w:rPr>
        <w:t> </w:t>
      </w:r>
    </w:p>
    <w:p w:rsidR="005939E5" w:rsidRPr="000504F0" w:rsidRDefault="005939E5" w:rsidP="00794F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939E5" w:rsidRPr="000504F0" w:rsidSect="00593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762"/>
    <w:rsid w:val="000504F0"/>
    <w:rsid w:val="00214E74"/>
    <w:rsid w:val="00290A2B"/>
    <w:rsid w:val="005939E5"/>
    <w:rsid w:val="00790260"/>
    <w:rsid w:val="00794F5E"/>
    <w:rsid w:val="007D2D34"/>
    <w:rsid w:val="00841762"/>
    <w:rsid w:val="00A65A5E"/>
    <w:rsid w:val="00C20F58"/>
    <w:rsid w:val="00D676C8"/>
    <w:rsid w:val="00D97920"/>
    <w:rsid w:val="00E80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ТалЭС</Company>
  <LinksUpToDate>false</LinksUpToDate>
  <CharactersWithSpaces>11300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rita</cp:lastModifiedBy>
  <cp:revision>2</cp:revision>
  <dcterms:created xsi:type="dcterms:W3CDTF">2015-08-18T09:27:00Z</dcterms:created>
  <dcterms:modified xsi:type="dcterms:W3CDTF">2015-08-18T09:27:00Z</dcterms:modified>
</cp:coreProperties>
</file>